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8E" w:rsidRPr="002D0220" w:rsidRDefault="00C6678E" w:rsidP="002D0220">
      <w:pPr>
        <w:ind w:right="-90"/>
        <w:jc w:val="center"/>
        <w:rPr>
          <w:b/>
        </w:rPr>
      </w:pPr>
      <w:bookmarkStart w:id="0" w:name="_GoBack"/>
      <w:bookmarkEnd w:id="0"/>
      <w:r w:rsidRPr="002D0220">
        <w:rPr>
          <w:b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7F06CCBA" wp14:editId="42E908E3">
            <wp:simplePos x="0" y="0"/>
            <wp:positionH relativeFrom="page">
              <wp:posOffset>2783205</wp:posOffset>
            </wp:positionH>
            <wp:positionV relativeFrom="page">
              <wp:posOffset>195580</wp:posOffset>
            </wp:positionV>
            <wp:extent cx="2247900" cy="752475"/>
            <wp:effectExtent l="0" t="0" r="0" b="952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4C6">
        <w:rPr>
          <w:b/>
        </w:rPr>
        <w:t xml:space="preserve">Student Individualized Learning </w:t>
      </w:r>
      <w:r w:rsidRPr="002D0220">
        <w:rPr>
          <w:b/>
        </w:rPr>
        <w:t>Experience Evaluation</w:t>
      </w:r>
    </w:p>
    <w:p w:rsidR="00C6678E" w:rsidRPr="00E5472F" w:rsidRDefault="00C6678E" w:rsidP="00C6678E">
      <w:pPr>
        <w:pStyle w:val="NoSpacing"/>
        <w:rPr>
          <w:sz w:val="21"/>
          <w:szCs w:val="21"/>
        </w:rPr>
      </w:pPr>
      <w:r w:rsidRPr="00E5472F">
        <w:rPr>
          <w:sz w:val="21"/>
          <w:szCs w:val="21"/>
        </w:rPr>
        <w:t>S</w:t>
      </w:r>
      <w:r w:rsidR="00023AA6">
        <w:rPr>
          <w:sz w:val="21"/>
          <w:szCs w:val="21"/>
        </w:rPr>
        <w:t xml:space="preserve">tudent </w:t>
      </w:r>
      <w:r w:rsidRPr="00E5472F">
        <w:rPr>
          <w:spacing w:val="-2"/>
          <w:sz w:val="21"/>
          <w:szCs w:val="21"/>
        </w:rPr>
        <w:t>N</w:t>
      </w:r>
      <w:r w:rsidR="00023AA6">
        <w:rPr>
          <w:spacing w:val="-2"/>
          <w:sz w:val="21"/>
          <w:szCs w:val="21"/>
        </w:rPr>
        <w:t>ame</w:t>
      </w:r>
      <w:r w:rsidRPr="00E5472F">
        <w:rPr>
          <w:sz w:val="21"/>
          <w:szCs w:val="21"/>
        </w:rPr>
        <w:t>:</w:t>
      </w:r>
      <w:r w:rsidR="00316FA3">
        <w:rPr>
          <w:sz w:val="21"/>
          <w:szCs w:val="21"/>
        </w:rPr>
        <w:t xml:space="preserve"> </w:t>
      </w:r>
      <w:r w:rsidR="00023AA6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1907026813"/>
          <w:placeholder>
            <w:docPart w:val="DefaultPlaceholder_1081868574"/>
          </w:placeholder>
          <w:showingPlcHdr/>
        </w:sdtPr>
        <w:sdtEndPr/>
        <w:sdtContent>
          <w:r w:rsidR="00023AA6" w:rsidRPr="00FC582E">
            <w:rPr>
              <w:rStyle w:val="PlaceholderText"/>
            </w:rPr>
            <w:t>Click here to enter text.</w:t>
          </w:r>
        </w:sdtContent>
      </w:sdt>
      <w:r w:rsidR="00316FA3">
        <w:rPr>
          <w:sz w:val="21"/>
          <w:szCs w:val="21"/>
        </w:rPr>
        <w:t xml:space="preserve"> </w:t>
      </w:r>
      <w:r w:rsidRPr="00E5472F">
        <w:rPr>
          <w:sz w:val="21"/>
          <w:szCs w:val="21"/>
          <w:u w:val="single" w:color="000000"/>
        </w:rPr>
        <w:t xml:space="preserve"> </w:t>
      </w:r>
    </w:p>
    <w:p w:rsidR="005E7CBA" w:rsidRPr="00E5472F" w:rsidRDefault="00023AA6" w:rsidP="00C6678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Site:  </w:t>
      </w:r>
      <w:sdt>
        <w:sdtPr>
          <w:rPr>
            <w:sz w:val="21"/>
            <w:szCs w:val="21"/>
          </w:rPr>
          <w:id w:val="761107394"/>
          <w:placeholder>
            <w:docPart w:val="DefaultPlaceholder_1081868574"/>
          </w:placeholder>
          <w:showingPlcHdr/>
        </w:sdtPr>
        <w:sdtEndPr/>
        <w:sdtContent>
          <w:r w:rsidRPr="00FC582E">
            <w:rPr>
              <w:rStyle w:val="PlaceholderText"/>
            </w:rPr>
            <w:t>Click here to enter text.</w:t>
          </w:r>
        </w:sdtContent>
      </w:sdt>
    </w:p>
    <w:p w:rsidR="00C6678E" w:rsidRPr="00E5472F" w:rsidRDefault="00C6678E" w:rsidP="00C6678E">
      <w:pPr>
        <w:pStyle w:val="NoSpacing"/>
        <w:rPr>
          <w:sz w:val="21"/>
          <w:szCs w:val="21"/>
        </w:rPr>
      </w:pPr>
      <w:r w:rsidRPr="00E5472F">
        <w:rPr>
          <w:sz w:val="21"/>
          <w:szCs w:val="21"/>
        </w:rPr>
        <w:t>S</w:t>
      </w:r>
      <w:r w:rsidR="00023AA6">
        <w:rPr>
          <w:sz w:val="21"/>
          <w:szCs w:val="21"/>
        </w:rPr>
        <w:t>upervisor’s Name</w:t>
      </w:r>
      <w:r w:rsidRPr="00E5472F">
        <w:rPr>
          <w:sz w:val="21"/>
          <w:szCs w:val="21"/>
        </w:rPr>
        <w:t>:</w:t>
      </w:r>
      <w:r w:rsidR="00023AA6">
        <w:rPr>
          <w:sz w:val="21"/>
          <w:szCs w:val="21"/>
        </w:rPr>
        <w:t xml:space="preserve">  </w:t>
      </w:r>
      <w:sdt>
        <w:sdtPr>
          <w:rPr>
            <w:sz w:val="21"/>
            <w:szCs w:val="21"/>
          </w:rPr>
          <w:id w:val="-968053618"/>
          <w:placeholder>
            <w:docPart w:val="DefaultPlaceholder_1081868574"/>
          </w:placeholder>
          <w:showingPlcHdr/>
        </w:sdtPr>
        <w:sdtEndPr/>
        <w:sdtContent>
          <w:r w:rsidR="00023AA6" w:rsidRPr="00FC582E">
            <w:rPr>
              <w:rStyle w:val="PlaceholderText"/>
            </w:rPr>
            <w:t>Click here to enter text.</w:t>
          </w:r>
        </w:sdtContent>
      </w:sdt>
    </w:p>
    <w:p w:rsidR="00023AA6" w:rsidRPr="00E5472F" w:rsidRDefault="00023AA6" w:rsidP="00C6678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Term Enrolled</w:t>
      </w:r>
      <w:r w:rsidR="00C6678E" w:rsidRPr="00E5472F">
        <w:rPr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sdt>
        <w:sdtPr>
          <w:rPr>
            <w:sz w:val="21"/>
            <w:szCs w:val="21"/>
          </w:rPr>
          <w:id w:val="653034123"/>
          <w:placeholder>
            <w:docPart w:val="DefaultPlaceholder_1081868574"/>
          </w:placeholder>
          <w:showingPlcHdr/>
        </w:sdtPr>
        <w:sdtEndPr/>
        <w:sdtContent>
          <w:r w:rsidRPr="00FC582E">
            <w:rPr>
              <w:rStyle w:val="PlaceholderText"/>
            </w:rPr>
            <w:t>Click here to enter text.</w:t>
          </w:r>
        </w:sdtContent>
      </w:sdt>
    </w:p>
    <w:p w:rsidR="00023AA6" w:rsidRDefault="00023AA6" w:rsidP="00C6678E">
      <w:pPr>
        <w:pStyle w:val="NoSpacing"/>
        <w:rPr>
          <w:spacing w:val="-2"/>
          <w:sz w:val="21"/>
          <w:szCs w:val="21"/>
        </w:rPr>
      </w:pPr>
    </w:p>
    <w:p w:rsidR="00C6678E" w:rsidRPr="00E5472F" w:rsidRDefault="00C6678E" w:rsidP="00C6678E">
      <w:pPr>
        <w:pStyle w:val="NoSpacing"/>
        <w:rPr>
          <w:sz w:val="21"/>
          <w:szCs w:val="21"/>
        </w:rPr>
      </w:pPr>
      <w:r w:rsidRPr="00E5472F">
        <w:rPr>
          <w:spacing w:val="-2"/>
          <w:sz w:val="21"/>
          <w:szCs w:val="21"/>
        </w:rPr>
        <w:t>D</w:t>
      </w:r>
      <w:r w:rsidRPr="00E5472F">
        <w:rPr>
          <w:sz w:val="21"/>
          <w:szCs w:val="21"/>
        </w:rPr>
        <w:t>I</w:t>
      </w:r>
      <w:r w:rsidRPr="00E5472F">
        <w:rPr>
          <w:spacing w:val="-2"/>
          <w:sz w:val="21"/>
          <w:szCs w:val="21"/>
        </w:rPr>
        <w:t>R</w:t>
      </w:r>
      <w:r w:rsidRPr="00E5472F">
        <w:rPr>
          <w:sz w:val="21"/>
          <w:szCs w:val="21"/>
        </w:rPr>
        <w:t>E</w:t>
      </w:r>
      <w:r w:rsidRPr="00E5472F">
        <w:rPr>
          <w:spacing w:val="-2"/>
          <w:sz w:val="21"/>
          <w:szCs w:val="21"/>
        </w:rPr>
        <w:t>C</w:t>
      </w:r>
      <w:r w:rsidRPr="00E5472F">
        <w:rPr>
          <w:sz w:val="21"/>
          <w:szCs w:val="21"/>
        </w:rPr>
        <w:t>TION</w:t>
      </w:r>
      <w:r w:rsidRPr="00E5472F">
        <w:rPr>
          <w:spacing w:val="-2"/>
          <w:sz w:val="21"/>
          <w:szCs w:val="21"/>
        </w:rPr>
        <w:t>S</w:t>
      </w:r>
      <w:r w:rsidRPr="00E5472F">
        <w:rPr>
          <w:sz w:val="21"/>
          <w:szCs w:val="21"/>
        </w:rPr>
        <w:t xml:space="preserve">:  </w:t>
      </w:r>
      <w:r w:rsidR="00023AA6">
        <w:rPr>
          <w:sz w:val="21"/>
          <w:szCs w:val="21"/>
        </w:rPr>
        <w:t>E</w:t>
      </w:r>
      <w:r w:rsidRPr="00E5472F">
        <w:rPr>
          <w:spacing w:val="-2"/>
          <w:sz w:val="21"/>
          <w:szCs w:val="21"/>
        </w:rPr>
        <w:t>v</w:t>
      </w:r>
      <w:r w:rsidRPr="00E5472F">
        <w:rPr>
          <w:sz w:val="21"/>
          <w:szCs w:val="21"/>
        </w:rPr>
        <w:t>aluate</w:t>
      </w:r>
      <w:r w:rsidRPr="00E5472F">
        <w:rPr>
          <w:spacing w:val="-2"/>
          <w:sz w:val="21"/>
          <w:szCs w:val="21"/>
        </w:rPr>
        <w:t xml:space="preserve"> </w:t>
      </w:r>
      <w:r w:rsidRPr="00E5472F">
        <w:rPr>
          <w:sz w:val="21"/>
          <w:szCs w:val="21"/>
        </w:rPr>
        <w:t>yo</w:t>
      </w:r>
      <w:r w:rsidRPr="00E5472F">
        <w:rPr>
          <w:spacing w:val="2"/>
          <w:sz w:val="21"/>
          <w:szCs w:val="21"/>
        </w:rPr>
        <w:t>u</w:t>
      </w:r>
      <w:r w:rsidRPr="00E5472F">
        <w:rPr>
          <w:sz w:val="21"/>
          <w:szCs w:val="21"/>
        </w:rPr>
        <w:t xml:space="preserve">r </w:t>
      </w:r>
      <w:r w:rsidRPr="00E5472F">
        <w:rPr>
          <w:spacing w:val="-2"/>
          <w:sz w:val="21"/>
          <w:szCs w:val="21"/>
        </w:rPr>
        <w:t>i</w:t>
      </w:r>
      <w:r w:rsidRPr="00E5472F">
        <w:rPr>
          <w:sz w:val="21"/>
          <w:szCs w:val="21"/>
        </w:rPr>
        <w:t>ntern</w:t>
      </w:r>
      <w:r w:rsidRPr="00E5472F">
        <w:rPr>
          <w:spacing w:val="-2"/>
          <w:sz w:val="21"/>
          <w:szCs w:val="21"/>
        </w:rPr>
        <w:t>s</w:t>
      </w:r>
      <w:r w:rsidRPr="00E5472F">
        <w:rPr>
          <w:sz w:val="21"/>
          <w:szCs w:val="21"/>
        </w:rPr>
        <w:t xml:space="preserve">hip </w:t>
      </w:r>
      <w:r w:rsidRPr="00E5472F">
        <w:rPr>
          <w:spacing w:val="-3"/>
          <w:sz w:val="21"/>
          <w:szCs w:val="21"/>
        </w:rPr>
        <w:t>e</w:t>
      </w:r>
      <w:r w:rsidRPr="00E5472F">
        <w:rPr>
          <w:sz w:val="21"/>
          <w:szCs w:val="21"/>
        </w:rPr>
        <w:t>xpe</w:t>
      </w:r>
      <w:r w:rsidRPr="00E5472F">
        <w:rPr>
          <w:spacing w:val="-3"/>
          <w:sz w:val="21"/>
          <w:szCs w:val="21"/>
        </w:rPr>
        <w:t>r</w:t>
      </w:r>
      <w:r w:rsidRPr="00E5472F">
        <w:rPr>
          <w:sz w:val="21"/>
          <w:szCs w:val="21"/>
        </w:rPr>
        <w:t>i</w:t>
      </w:r>
      <w:r w:rsidRPr="00E5472F">
        <w:rPr>
          <w:spacing w:val="-2"/>
          <w:sz w:val="21"/>
          <w:szCs w:val="21"/>
        </w:rPr>
        <w:t>e</w:t>
      </w:r>
      <w:r w:rsidRPr="00E5472F">
        <w:rPr>
          <w:sz w:val="21"/>
          <w:szCs w:val="21"/>
        </w:rPr>
        <w:t xml:space="preserve">nce </w:t>
      </w:r>
      <w:r w:rsidR="00023AA6">
        <w:rPr>
          <w:sz w:val="21"/>
          <w:szCs w:val="21"/>
        </w:rPr>
        <w:t xml:space="preserve">in an objective manner, </w:t>
      </w:r>
      <w:r w:rsidRPr="00E5472F">
        <w:rPr>
          <w:sz w:val="21"/>
          <w:szCs w:val="21"/>
        </w:rPr>
        <w:t>u</w:t>
      </w:r>
      <w:r w:rsidRPr="00E5472F">
        <w:rPr>
          <w:spacing w:val="-2"/>
          <w:sz w:val="21"/>
          <w:szCs w:val="21"/>
        </w:rPr>
        <w:t>s</w:t>
      </w:r>
      <w:r w:rsidRPr="00E5472F">
        <w:rPr>
          <w:sz w:val="21"/>
          <w:szCs w:val="21"/>
        </w:rPr>
        <w:t xml:space="preserve">ing </w:t>
      </w:r>
      <w:r w:rsidRPr="00E5472F">
        <w:rPr>
          <w:spacing w:val="-3"/>
          <w:sz w:val="21"/>
          <w:szCs w:val="21"/>
        </w:rPr>
        <w:t>t</w:t>
      </w:r>
      <w:r w:rsidRPr="00E5472F">
        <w:rPr>
          <w:sz w:val="21"/>
          <w:szCs w:val="21"/>
        </w:rPr>
        <w:t>he rat</w:t>
      </w:r>
      <w:r w:rsidRPr="00E5472F">
        <w:rPr>
          <w:spacing w:val="-2"/>
          <w:sz w:val="21"/>
          <w:szCs w:val="21"/>
        </w:rPr>
        <w:t>i</w:t>
      </w:r>
      <w:r w:rsidRPr="00E5472F">
        <w:rPr>
          <w:sz w:val="21"/>
          <w:szCs w:val="21"/>
        </w:rPr>
        <w:t xml:space="preserve">ng </w:t>
      </w:r>
      <w:r w:rsidRPr="00E5472F">
        <w:rPr>
          <w:spacing w:val="-2"/>
          <w:sz w:val="21"/>
          <w:szCs w:val="21"/>
        </w:rPr>
        <w:t>s</w:t>
      </w:r>
      <w:r w:rsidRPr="00E5472F">
        <w:rPr>
          <w:sz w:val="21"/>
          <w:szCs w:val="21"/>
        </w:rPr>
        <w:t>cale</w:t>
      </w:r>
      <w:r w:rsidRPr="00E5472F">
        <w:rPr>
          <w:spacing w:val="-3"/>
          <w:sz w:val="21"/>
          <w:szCs w:val="21"/>
        </w:rPr>
        <w:t xml:space="preserve"> </w:t>
      </w:r>
      <w:r w:rsidRPr="00E5472F">
        <w:rPr>
          <w:sz w:val="21"/>
          <w:szCs w:val="21"/>
        </w:rPr>
        <w:t>bel</w:t>
      </w:r>
      <w:r w:rsidRPr="00E5472F">
        <w:rPr>
          <w:spacing w:val="-3"/>
          <w:sz w:val="21"/>
          <w:szCs w:val="21"/>
        </w:rPr>
        <w:t>o</w:t>
      </w:r>
      <w:r w:rsidRPr="00E5472F">
        <w:rPr>
          <w:spacing w:val="1"/>
          <w:sz w:val="21"/>
          <w:szCs w:val="21"/>
        </w:rPr>
        <w:t>w</w:t>
      </w:r>
      <w:r w:rsidRPr="00E5472F">
        <w:rPr>
          <w:sz w:val="21"/>
          <w:szCs w:val="21"/>
        </w:rPr>
        <w:t>:</w:t>
      </w:r>
    </w:p>
    <w:p w:rsidR="00316FA3" w:rsidRDefault="00C6678E" w:rsidP="00023AA6">
      <w:pPr>
        <w:pStyle w:val="NoSpacing"/>
        <w:ind w:left="720"/>
        <w:rPr>
          <w:sz w:val="21"/>
          <w:szCs w:val="21"/>
        </w:rPr>
      </w:pPr>
      <w:r w:rsidRPr="00E5472F">
        <w:rPr>
          <w:sz w:val="21"/>
          <w:szCs w:val="21"/>
        </w:rPr>
        <w:t>5 –Exce</w:t>
      </w:r>
      <w:r w:rsidRPr="00E5472F">
        <w:rPr>
          <w:spacing w:val="-2"/>
          <w:sz w:val="21"/>
          <w:szCs w:val="21"/>
        </w:rPr>
        <w:t>l</w:t>
      </w:r>
      <w:r w:rsidRPr="00E5472F">
        <w:rPr>
          <w:sz w:val="21"/>
          <w:szCs w:val="21"/>
        </w:rPr>
        <w:t>lent</w:t>
      </w:r>
      <w:r w:rsidR="00927B59" w:rsidRPr="00E5472F">
        <w:rPr>
          <w:sz w:val="21"/>
          <w:szCs w:val="21"/>
        </w:rPr>
        <w:t xml:space="preserve">   </w:t>
      </w:r>
      <w:r w:rsidR="00316FA3">
        <w:rPr>
          <w:sz w:val="21"/>
          <w:szCs w:val="21"/>
        </w:rPr>
        <w:tab/>
      </w:r>
      <w:r w:rsidR="00316FA3">
        <w:rPr>
          <w:sz w:val="21"/>
          <w:szCs w:val="21"/>
        </w:rPr>
        <w:tab/>
      </w:r>
      <w:r w:rsidR="00023AA6">
        <w:rPr>
          <w:sz w:val="21"/>
          <w:szCs w:val="21"/>
        </w:rPr>
        <w:tab/>
      </w:r>
      <w:r w:rsidR="00316FA3" w:rsidRPr="00E5472F">
        <w:rPr>
          <w:sz w:val="21"/>
          <w:szCs w:val="21"/>
        </w:rPr>
        <w:t>3</w:t>
      </w:r>
      <w:r w:rsidR="00316FA3">
        <w:rPr>
          <w:sz w:val="21"/>
          <w:szCs w:val="21"/>
        </w:rPr>
        <w:t>-</w:t>
      </w:r>
      <w:r w:rsidR="00316FA3" w:rsidRPr="00E5472F">
        <w:rPr>
          <w:sz w:val="21"/>
          <w:szCs w:val="21"/>
        </w:rPr>
        <w:t xml:space="preserve">Good </w:t>
      </w:r>
      <w:r w:rsidR="00316FA3">
        <w:rPr>
          <w:sz w:val="21"/>
          <w:szCs w:val="21"/>
        </w:rPr>
        <w:t xml:space="preserve"> </w:t>
      </w:r>
      <w:r w:rsidR="00316FA3">
        <w:rPr>
          <w:sz w:val="21"/>
          <w:szCs w:val="21"/>
        </w:rPr>
        <w:tab/>
      </w:r>
      <w:r w:rsidR="00316FA3">
        <w:rPr>
          <w:sz w:val="21"/>
          <w:szCs w:val="21"/>
        </w:rPr>
        <w:tab/>
        <w:t>0-Unsatisfactory</w:t>
      </w:r>
      <w:r w:rsidR="00316FA3" w:rsidRPr="00E5472F">
        <w:rPr>
          <w:sz w:val="21"/>
          <w:szCs w:val="21"/>
        </w:rPr>
        <w:t xml:space="preserve"> </w:t>
      </w:r>
    </w:p>
    <w:p w:rsidR="00E5472F" w:rsidRDefault="00C6678E" w:rsidP="00023AA6">
      <w:pPr>
        <w:pStyle w:val="NoSpacing"/>
        <w:ind w:left="720"/>
        <w:rPr>
          <w:spacing w:val="-2"/>
          <w:sz w:val="21"/>
          <w:szCs w:val="21"/>
        </w:rPr>
      </w:pPr>
      <w:r w:rsidRPr="00E5472F">
        <w:rPr>
          <w:sz w:val="21"/>
          <w:szCs w:val="21"/>
        </w:rPr>
        <w:t>4</w:t>
      </w:r>
      <w:r w:rsidR="00081764" w:rsidRPr="00E5472F">
        <w:rPr>
          <w:sz w:val="21"/>
          <w:szCs w:val="21"/>
        </w:rPr>
        <w:t xml:space="preserve"> </w:t>
      </w:r>
      <w:r w:rsidRPr="00E5472F">
        <w:rPr>
          <w:sz w:val="21"/>
          <w:szCs w:val="21"/>
        </w:rPr>
        <w:t>–</w:t>
      </w:r>
      <w:r w:rsidR="006933F8" w:rsidRPr="00E5472F">
        <w:rPr>
          <w:sz w:val="21"/>
          <w:szCs w:val="21"/>
        </w:rPr>
        <w:t xml:space="preserve">Very Good </w:t>
      </w:r>
      <w:r w:rsidR="00316FA3">
        <w:rPr>
          <w:sz w:val="21"/>
          <w:szCs w:val="21"/>
        </w:rPr>
        <w:tab/>
      </w:r>
      <w:r w:rsidR="00316FA3">
        <w:rPr>
          <w:sz w:val="21"/>
          <w:szCs w:val="21"/>
        </w:rPr>
        <w:tab/>
      </w:r>
      <w:r w:rsidR="00023AA6">
        <w:rPr>
          <w:sz w:val="21"/>
          <w:szCs w:val="21"/>
        </w:rPr>
        <w:tab/>
      </w:r>
      <w:r w:rsidR="00316FA3">
        <w:rPr>
          <w:sz w:val="21"/>
          <w:szCs w:val="21"/>
        </w:rPr>
        <w:t>2-Poor</w:t>
      </w:r>
      <w:r w:rsidR="00316FA3">
        <w:rPr>
          <w:sz w:val="21"/>
          <w:szCs w:val="21"/>
        </w:rPr>
        <w:tab/>
      </w:r>
      <w:r w:rsidR="00316FA3">
        <w:rPr>
          <w:sz w:val="21"/>
          <w:szCs w:val="21"/>
        </w:rPr>
        <w:tab/>
      </w:r>
      <w:r w:rsidR="00316FA3">
        <w:rPr>
          <w:sz w:val="21"/>
          <w:szCs w:val="21"/>
        </w:rPr>
        <w:tab/>
      </w:r>
      <w:r w:rsidRPr="00E5472F">
        <w:rPr>
          <w:spacing w:val="-2"/>
          <w:sz w:val="21"/>
          <w:szCs w:val="21"/>
        </w:rPr>
        <w:t>N</w:t>
      </w:r>
      <w:r w:rsidRPr="00E5472F">
        <w:rPr>
          <w:sz w:val="21"/>
          <w:szCs w:val="21"/>
        </w:rPr>
        <w:t>/A-</w:t>
      </w:r>
      <w:r w:rsidRPr="00E5472F">
        <w:rPr>
          <w:spacing w:val="-2"/>
          <w:sz w:val="21"/>
          <w:szCs w:val="21"/>
        </w:rPr>
        <w:t>N</w:t>
      </w:r>
      <w:r w:rsidRPr="00E5472F">
        <w:rPr>
          <w:sz w:val="21"/>
          <w:szCs w:val="21"/>
        </w:rPr>
        <w:t>ot Appl</w:t>
      </w:r>
      <w:r w:rsidR="00E5472F">
        <w:rPr>
          <w:spacing w:val="-2"/>
          <w:sz w:val="21"/>
          <w:szCs w:val="21"/>
        </w:rPr>
        <w:t>icable</w:t>
      </w:r>
    </w:p>
    <w:p w:rsidR="00E5472F" w:rsidRDefault="00E5472F" w:rsidP="00E5472F">
      <w:pPr>
        <w:pStyle w:val="NoSpacing"/>
        <w:rPr>
          <w:spacing w:val="-2"/>
          <w:sz w:val="21"/>
          <w:szCs w:val="21"/>
        </w:rPr>
      </w:pPr>
    </w:p>
    <w:p w:rsidR="00C6678E" w:rsidRPr="00E5472F" w:rsidRDefault="00927B59" w:rsidP="00E5472F">
      <w:pPr>
        <w:pStyle w:val="NoSpacing"/>
        <w:tabs>
          <w:tab w:val="left" w:pos="4590"/>
        </w:tabs>
        <w:ind w:left="4320" w:firstLine="360"/>
        <w:rPr>
          <w:sz w:val="21"/>
          <w:szCs w:val="21"/>
        </w:rPr>
      </w:pPr>
      <w:r w:rsidRPr="00E5472F">
        <w:rPr>
          <w:sz w:val="21"/>
          <w:szCs w:val="21"/>
        </w:rPr>
        <w:t xml:space="preserve">Rating    </w:t>
      </w:r>
      <w:r w:rsidR="00C6678E" w:rsidRPr="00E5472F">
        <w:rPr>
          <w:sz w:val="21"/>
          <w:szCs w:val="21"/>
        </w:rPr>
        <w:t xml:space="preserve">   </w:t>
      </w:r>
      <w:r w:rsidR="00E5472F">
        <w:rPr>
          <w:sz w:val="21"/>
          <w:szCs w:val="21"/>
        </w:rPr>
        <w:t xml:space="preserve">                        </w:t>
      </w:r>
      <w:r w:rsidR="00C6678E" w:rsidRPr="00E5472F">
        <w:rPr>
          <w:sz w:val="21"/>
          <w:szCs w:val="21"/>
        </w:rPr>
        <w:t xml:space="preserve"> Comments, Examples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4945"/>
        <w:gridCol w:w="916"/>
        <w:gridCol w:w="4219"/>
      </w:tblGrid>
      <w:tr w:rsidR="00081764" w:rsidRPr="00E5472F" w:rsidTr="002D0220">
        <w:tc>
          <w:tcPr>
            <w:tcW w:w="4945" w:type="dxa"/>
          </w:tcPr>
          <w:p w:rsidR="00081764" w:rsidRPr="00E5472F" w:rsidRDefault="00081764" w:rsidP="00081764">
            <w:pPr>
              <w:rPr>
                <w:b/>
                <w:sz w:val="21"/>
                <w:szCs w:val="21"/>
              </w:rPr>
            </w:pPr>
            <w:r w:rsidRPr="00E5472F">
              <w:rPr>
                <w:b/>
                <w:sz w:val="21"/>
                <w:szCs w:val="21"/>
              </w:rPr>
              <w:t>Learning Experience</w:t>
            </w:r>
          </w:p>
        </w:tc>
        <w:tc>
          <w:tcPr>
            <w:tcW w:w="916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  <w:tc>
          <w:tcPr>
            <w:tcW w:w="4219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</w:tr>
      <w:tr w:rsidR="00081764" w:rsidRPr="00E5472F" w:rsidTr="002D0220">
        <w:trPr>
          <w:trHeight w:val="288"/>
        </w:trPr>
        <w:tc>
          <w:tcPr>
            <w:tcW w:w="4945" w:type="dxa"/>
          </w:tcPr>
          <w:p w:rsidR="00081764" w:rsidRPr="00E5472F" w:rsidRDefault="00081764" w:rsidP="002D0220">
            <w:pPr>
              <w:ind w:left="247"/>
              <w:rPr>
                <w:sz w:val="21"/>
                <w:szCs w:val="21"/>
              </w:rPr>
            </w:pPr>
            <w:r w:rsidRPr="00E5472F">
              <w:rPr>
                <w:sz w:val="21"/>
                <w:szCs w:val="21"/>
              </w:rPr>
              <w:t>Learned new information, skills, or techniques</w:t>
            </w:r>
          </w:p>
        </w:tc>
        <w:tc>
          <w:tcPr>
            <w:tcW w:w="916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  <w:tc>
          <w:tcPr>
            <w:tcW w:w="4219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</w:tr>
      <w:tr w:rsidR="00081764" w:rsidRPr="00E5472F" w:rsidTr="002D0220">
        <w:trPr>
          <w:trHeight w:val="288"/>
        </w:trPr>
        <w:tc>
          <w:tcPr>
            <w:tcW w:w="4945" w:type="dxa"/>
          </w:tcPr>
          <w:p w:rsidR="00081764" w:rsidRPr="00E5472F" w:rsidRDefault="00081764" w:rsidP="002D0220">
            <w:pPr>
              <w:ind w:left="247"/>
              <w:rPr>
                <w:sz w:val="21"/>
                <w:szCs w:val="21"/>
              </w:rPr>
            </w:pPr>
            <w:r w:rsidRPr="00E5472F">
              <w:rPr>
                <w:sz w:val="21"/>
                <w:szCs w:val="21"/>
              </w:rPr>
              <w:t>Gained new career/professional knowledge</w:t>
            </w:r>
          </w:p>
        </w:tc>
        <w:tc>
          <w:tcPr>
            <w:tcW w:w="916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  <w:tc>
          <w:tcPr>
            <w:tcW w:w="4219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</w:tr>
      <w:tr w:rsidR="00081764" w:rsidRPr="00E5472F" w:rsidTr="002D0220">
        <w:trPr>
          <w:trHeight w:val="288"/>
        </w:trPr>
        <w:tc>
          <w:tcPr>
            <w:tcW w:w="4945" w:type="dxa"/>
          </w:tcPr>
          <w:p w:rsidR="00081764" w:rsidRPr="00E5472F" w:rsidRDefault="00081764" w:rsidP="002D0220">
            <w:pPr>
              <w:ind w:left="247"/>
              <w:rPr>
                <w:sz w:val="21"/>
                <w:szCs w:val="21"/>
              </w:rPr>
            </w:pPr>
            <w:r w:rsidRPr="00E5472F">
              <w:rPr>
                <w:sz w:val="21"/>
                <w:szCs w:val="21"/>
              </w:rPr>
              <w:t>Connected academic assignments to work</w:t>
            </w:r>
          </w:p>
        </w:tc>
        <w:tc>
          <w:tcPr>
            <w:tcW w:w="916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  <w:tc>
          <w:tcPr>
            <w:tcW w:w="4219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</w:tr>
      <w:tr w:rsidR="00081764" w:rsidRPr="00E5472F" w:rsidTr="002D0220">
        <w:trPr>
          <w:trHeight w:val="288"/>
        </w:trPr>
        <w:tc>
          <w:tcPr>
            <w:tcW w:w="4945" w:type="dxa"/>
          </w:tcPr>
          <w:p w:rsidR="00081764" w:rsidRPr="00E5472F" w:rsidRDefault="00081764" w:rsidP="002D0220">
            <w:pPr>
              <w:ind w:left="247"/>
              <w:rPr>
                <w:sz w:val="21"/>
                <w:szCs w:val="21"/>
              </w:rPr>
            </w:pPr>
            <w:r w:rsidRPr="00E5472F">
              <w:rPr>
                <w:sz w:val="21"/>
                <w:szCs w:val="21"/>
              </w:rPr>
              <w:t>Applied problem-solving skills to tasks</w:t>
            </w:r>
          </w:p>
        </w:tc>
        <w:tc>
          <w:tcPr>
            <w:tcW w:w="916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  <w:tc>
          <w:tcPr>
            <w:tcW w:w="4219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</w:tr>
      <w:tr w:rsidR="00081764" w:rsidRPr="00E5472F" w:rsidTr="002D0220">
        <w:trPr>
          <w:trHeight w:val="288"/>
        </w:trPr>
        <w:tc>
          <w:tcPr>
            <w:tcW w:w="4945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  <w:tc>
          <w:tcPr>
            <w:tcW w:w="916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  <w:tc>
          <w:tcPr>
            <w:tcW w:w="4219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</w:tr>
      <w:tr w:rsidR="00081764" w:rsidRPr="00E5472F" w:rsidTr="002D0220">
        <w:tc>
          <w:tcPr>
            <w:tcW w:w="4945" w:type="dxa"/>
          </w:tcPr>
          <w:p w:rsidR="00081764" w:rsidRPr="00E5472F" w:rsidRDefault="00081764" w:rsidP="00081764">
            <w:pPr>
              <w:rPr>
                <w:b/>
                <w:sz w:val="21"/>
                <w:szCs w:val="21"/>
              </w:rPr>
            </w:pPr>
            <w:r w:rsidRPr="00E5472F">
              <w:rPr>
                <w:b/>
                <w:sz w:val="21"/>
                <w:szCs w:val="21"/>
              </w:rPr>
              <w:t>Personal Development</w:t>
            </w:r>
          </w:p>
        </w:tc>
        <w:tc>
          <w:tcPr>
            <w:tcW w:w="916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  <w:tc>
          <w:tcPr>
            <w:tcW w:w="4219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</w:tr>
      <w:tr w:rsidR="00081764" w:rsidRPr="00E5472F" w:rsidTr="002D0220">
        <w:tc>
          <w:tcPr>
            <w:tcW w:w="4945" w:type="dxa"/>
          </w:tcPr>
          <w:p w:rsidR="00081764" w:rsidRPr="00E5472F" w:rsidRDefault="00081764" w:rsidP="002D0220">
            <w:pPr>
              <w:ind w:left="247"/>
              <w:rPr>
                <w:sz w:val="21"/>
                <w:szCs w:val="21"/>
              </w:rPr>
            </w:pPr>
            <w:r w:rsidRPr="00E5472F">
              <w:rPr>
                <w:sz w:val="21"/>
                <w:szCs w:val="21"/>
              </w:rPr>
              <w:t>Gained greater self-confidence</w:t>
            </w:r>
          </w:p>
        </w:tc>
        <w:tc>
          <w:tcPr>
            <w:tcW w:w="916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  <w:tc>
          <w:tcPr>
            <w:tcW w:w="4219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</w:tr>
      <w:tr w:rsidR="00081764" w:rsidRPr="00E5472F" w:rsidTr="002D0220">
        <w:tc>
          <w:tcPr>
            <w:tcW w:w="4945" w:type="dxa"/>
          </w:tcPr>
          <w:p w:rsidR="00081764" w:rsidRPr="00E5472F" w:rsidRDefault="00081764" w:rsidP="002D0220">
            <w:pPr>
              <w:ind w:left="247"/>
              <w:rPr>
                <w:sz w:val="21"/>
                <w:szCs w:val="21"/>
              </w:rPr>
            </w:pPr>
            <w:r w:rsidRPr="00E5472F">
              <w:rPr>
                <w:sz w:val="21"/>
                <w:szCs w:val="21"/>
              </w:rPr>
              <w:t>Learned importance of professional demeanor</w:t>
            </w:r>
          </w:p>
        </w:tc>
        <w:tc>
          <w:tcPr>
            <w:tcW w:w="916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  <w:tc>
          <w:tcPr>
            <w:tcW w:w="4219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</w:tr>
      <w:tr w:rsidR="00081764" w:rsidRPr="00E5472F" w:rsidTr="002D0220">
        <w:tc>
          <w:tcPr>
            <w:tcW w:w="4945" w:type="dxa"/>
          </w:tcPr>
          <w:p w:rsidR="00081764" w:rsidRPr="00E5472F" w:rsidRDefault="00081764" w:rsidP="002D0220">
            <w:pPr>
              <w:ind w:left="247"/>
              <w:rPr>
                <w:sz w:val="21"/>
                <w:szCs w:val="21"/>
              </w:rPr>
            </w:pPr>
            <w:r w:rsidRPr="00E5472F">
              <w:rPr>
                <w:sz w:val="21"/>
                <w:szCs w:val="21"/>
              </w:rPr>
              <w:t>Gained confidence in communication skills</w:t>
            </w:r>
          </w:p>
        </w:tc>
        <w:tc>
          <w:tcPr>
            <w:tcW w:w="916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  <w:tc>
          <w:tcPr>
            <w:tcW w:w="4219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</w:tr>
      <w:tr w:rsidR="00081764" w:rsidRPr="00E5472F" w:rsidTr="009466C4">
        <w:trPr>
          <w:trHeight w:val="288"/>
        </w:trPr>
        <w:tc>
          <w:tcPr>
            <w:tcW w:w="4945" w:type="dxa"/>
          </w:tcPr>
          <w:p w:rsidR="00081764" w:rsidRPr="00E5472F" w:rsidRDefault="00081764" w:rsidP="002D0220">
            <w:pPr>
              <w:ind w:left="247"/>
              <w:rPr>
                <w:sz w:val="21"/>
                <w:szCs w:val="21"/>
              </w:rPr>
            </w:pPr>
            <w:r w:rsidRPr="00E5472F">
              <w:rPr>
                <w:sz w:val="21"/>
                <w:szCs w:val="21"/>
              </w:rPr>
              <w:t>Improved understanding of strengths/weaknesses</w:t>
            </w:r>
          </w:p>
        </w:tc>
        <w:tc>
          <w:tcPr>
            <w:tcW w:w="916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  <w:tc>
          <w:tcPr>
            <w:tcW w:w="4219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</w:tr>
      <w:tr w:rsidR="00081764" w:rsidRPr="00E5472F" w:rsidTr="009466C4">
        <w:trPr>
          <w:trHeight w:val="288"/>
        </w:trPr>
        <w:tc>
          <w:tcPr>
            <w:tcW w:w="4945" w:type="dxa"/>
          </w:tcPr>
          <w:p w:rsidR="00081764" w:rsidRPr="00E5472F" w:rsidRDefault="00081764" w:rsidP="002D0220">
            <w:pPr>
              <w:ind w:left="247"/>
              <w:rPr>
                <w:sz w:val="21"/>
                <w:szCs w:val="21"/>
              </w:rPr>
            </w:pPr>
            <w:r w:rsidRPr="00E5472F">
              <w:rPr>
                <w:sz w:val="21"/>
                <w:szCs w:val="21"/>
              </w:rPr>
              <w:t>Met people who contributed to professional growth</w:t>
            </w:r>
          </w:p>
        </w:tc>
        <w:tc>
          <w:tcPr>
            <w:tcW w:w="916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  <w:tc>
          <w:tcPr>
            <w:tcW w:w="4219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</w:tr>
      <w:tr w:rsidR="00081764" w:rsidRPr="00E5472F" w:rsidTr="002D0220">
        <w:tc>
          <w:tcPr>
            <w:tcW w:w="4945" w:type="dxa"/>
          </w:tcPr>
          <w:p w:rsidR="00081764" w:rsidRPr="00E5472F" w:rsidRDefault="00081764" w:rsidP="00081764">
            <w:pPr>
              <w:rPr>
                <w:b/>
                <w:sz w:val="21"/>
                <w:szCs w:val="21"/>
              </w:rPr>
            </w:pPr>
          </w:p>
        </w:tc>
        <w:tc>
          <w:tcPr>
            <w:tcW w:w="916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  <w:tc>
          <w:tcPr>
            <w:tcW w:w="4219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</w:tr>
      <w:tr w:rsidR="00081764" w:rsidRPr="00E5472F" w:rsidTr="002D0220">
        <w:tc>
          <w:tcPr>
            <w:tcW w:w="4945" w:type="dxa"/>
          </w:tcPr>
          <w:p w:rsidR="00081764" w:rsidRPr="00E5472F" w:rsidRDefault="008634C6" w:rsidP="0008176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Learning Experience</w:t>
            </w:r>
            <w:r w:rsidR="00081764" w:rsidRPr="00E5472F">
              <w:rPr>
                <w:b/>
                <w:sz w:val="21"/>
                <w:szCs w:val="21"/>
              </w:rPr>
              <w:t xml:space="preserve"> Experience</w:t>
            </w:r>
          </w:p>
        </w:tc>
        <w:tc>
          <w:tcPr>
            <w:tcW w:w="916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  <w:tc>
          <w:tcPr>
            <w:tcW w:w="4219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</w:tr>
      <w:tr w:rsidR="00081764" w:rsidRPr="00E5472F" w:rsidTr="002D0220">
        <w:tc>
          <w:tcPr>
            <w:tcW w:w="4945" w:type="dxa"/>
          </w:tcPr>
          <w:p w:rsidR="00081764" w:rsidRPr="00E5472F" w:rsidRDefault="00081764" w:rsidP="002D0220">
            <w:pPr>
              <w:ind w:left="337"/>
              <w:rPr>
                <w:sz w:val="21"/>
                <w:szCs w:val="21"/>
              </w:rPr>
            </w:pPr>
            <w:r w:rsidRPr="00E5472F">
              <w:rPr>
                <w:sz w:val="21"/>
                <w:szCs w:val="21"/>
              </w:rPr>
              <w:t>Relationship of work to career goals</w:t>
            </w:r>
          </w:p>
        </w:tc>
        <w:tc>
          <w:tcPr>
            <w:tcW w:w="916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  <w:tc>
          <w:tcPr>
            <w:tcW w:w="4219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</w:tr>
      <w:tr w:rsidR="00081764" w:rsidRPr="00E5472F" w:rsidTr="002D0220">
        <w:tc>
          <w:tcPr>
            <w:tcW w:w="4945" w:type="dxa"/>
          </w:tcPr>
          <w:p w:rsidR="00081764" w:rsidRPr="00E5472F" w:rsidRDefault="00081764" w:rsidP="002D0220">
            <w:pPr>
              <w:ind w:left="337"/>
              <w:rPr>
                <w:sz w:val="21"/>
                <w:szCs w:val="21"/>
              </w:rPr>
            </w:pPr>
            <w:r w:rsidRPr="00E5472F">
              <w:rPr>
                <w:sz w:val="21"/>
                <w:szCs w:val="21"/>
              </w:rPr>
              <w:t>Education received</w:t>
            </w:r>
          </w:p>
        </w:tc>
        <w:tc>
          <w:tcPr>
            <w:tcW w:w="916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  <w:tc>
          <w:tcPr>
            <w:tcW w:w="4219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</w:tr>
      <w:tr w:rsidR="00081764" w:rsidRPr="00E5472F" w:rsidTr="002D0220">
        <w:tc>
          <w:tcPr>
            <w:tcW w:w="4945" w:type="dxa"/>
          </w:tcPr>
          <w:p w:rsidR="00081764" w:rsidRPr="00E5472F" w:rsidRDefault="00081764" w:rsidP="002D0220">
            <w:pPr>
              <w:ind w:left="337"/>
              <w:rPr>
                <w:sz w:val="21"/>
                <w:szCs w:val="21"/>
              </w:rPr>
            </w:pPr>
            <w:r w:rsidRPr="00E5472F">
              <w:rPr>
                <w:sz w:val="21"/>
                <w:szCs w:val="21"/>
              </w:rPr>
              <w:t>Supervision received</w:t>
            </w:r>
          </w:p>
        </w:tc>
        <w:tc>
          <w:tcPr>
            <w:tcW w:w="916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  <w:tc>
          <w:tcPr>
            <w:tcW w:w="4219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</w:tr>
      <w:tr w:rsidR="00081764" w:rsidRPr="00E5472F" w:rsidTr="002D0220">
        <w:tc>
          <w:tcPr>
            <w:tcW w:w="4945" w:type="dxa"/>
          </w:tcPr>
          <w:p w:rsidR="00081764" w:rsidRPr="00E5472F" w:rsidRDefault="00081764" w:rsidP="002D0220">
            <w:pPr>
              <w:ind w:left="337"/>
              <w:rPr>
                <w:sz w:val="21"/>
                <w:szCs w:val="21"/>
              </w:rPr>
            </w:pPr>
            <w:r w:rsidRPr="00E5472F">
              <w:rPr>
                <w:sz w:val="21"/>
                <w:szCs w:val="21"/>
              </w:rPr>
              <w:t>Level of responsibility assigned</w:t>
            </w:r>
          </w:p>
        </w:tc>
        <w:tc>
          <w:tcPr>
            <w:tcW w:w="916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  <w:tc>
          <w:tcPr>
            <w:tcW w:w="4219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</w:tr>
      <w:tr w:rsidR="00081764" w:rsidRPr="00E5472F" w:rsidTr="002D0220">
        <w:tc>
          <w:tcPr>
            <w:tcW w:w="4945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  <w:tc>
          <w:tcPr>
            <w:tcW w:w="916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  <w:tc>
          <w:tcPr>
            <w:tcW w:w="4219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</w:tr>
      <w:tr w:rsidR="00081764" w:rsidRPr="00E5472F" w:rsidTr="002D0220">
        <w:tc>
          <w:tcPr>
            <w:tcW w:w="4945" w:type="dxa"/>
          </w:tcPr>
          <w:p w:rsidR="00081764" w:rsidRPr="00E5472F" w:rsidRDefault="00E5472F" w:rsidP="00081764">
            <w:pPr>
              <w:rPr>
                <w:sz w:val="21"/>
                <w:szCs w:val="21"/>
              </w:rPr>
            </w:pPr>
            <w:r w:rsidRPr="00E5472F">
              <w:rPr>
                <w:b/>
                <w:sz w:val="21"/>
                <w:szCs w:val="21"/>
              </w:rPr>
              <w:t xml:space="preserve">Overall </w:t>
            </w:r>
            <w:r w:rsidR="00EB7679">
              <w:rPr>
                <w:b/>
                <w:sz w:val="21"/>
                <w:szCs w:val="21"/>
              </w:rPr>
              <w:t xml:space="preserve">Learning </w:t>
            </w:r>
            <w:r w:rsidRPr="00E5472F">
              <w:rPr>
                <w:b/>
                <w:sz w:val="21"/>
                <w:szCs w:val="21"/>
              </w:rPr>
              <w:t>Experience Rating</w:t>
            </w:r>
          </w:p>
        </w:tc>
        <w:tc>
          <w:tcPr>
            <w:tcW w:w="916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  <w:tc>
          <w:tcPr>
            <w:tcW w:w="4219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</w:tr>
      <w:tr w:rsidR="00081764" w:rsidRPr="00E5472F" w:rsidTr="002D0220">
        <w:tc>
          <w:tcPr>
            <w:tcW w:w="4945" w:type="dxa"/>
          </w:tcPr>
          <w:p w:rsidR="00081764" w:rsidRPr="00E5472F" w:rsidRDefault="00081764" w:rsidP="00081764">
            <w:pPr>
              <w:rPr>
                <w:b/>
                <w:sz w:val="21"/>
                <w:szCs w:val="21"/>
              </w:rPr>
            </w:pPr>
          </w:p>
        </w:tc>
        <w:tc>
          <w:tcPr>
            <w:tcW w:w="916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  <w:tc>
          <w:tcPr>
            <w:tcW w:w="4219" w:type="dxa"/>
          </w:tcPr>
          <w:p w:rsidR="00081764" w:rsidRPr="00E5472F" w:rsidRDefault="00081764" w:rsidP="00081764">
            <w:pPr>
              <w:rPr>
                <w:sz w:val="21"/>
                <w:szCs w:val="21"/>
              </w:rPr>
            </w:pPr>
          </w:p>
        </w:tc>
      </w:tr>
      <w:tr w:rsidR="00081764" w:rsidRPr="00E5472F" w:rsidTr="002D0220">
        <w:trPr>
          <w:trHeight w:val="845"/>
        </w:trPr>
        <w:tc>
          <w:tcPr>
            <w:tcW w:w="10080" w:type="dxa"/>
            <w:gridSpan w:val="3"/>
          </w:tcPr>
          <w:p w:rsidR="00081764" w:rsidRPr="00E5472F" w:rsidRDefault="00081764" w:rsidP="00081764">
            <w:pPr>
              <w:rPr>
                <w:b/>
                <w:sz w:val="21"/>
                <w:szCs w:val="21"/>
              </w:rPr>
            </w:pPr>
            <w:r w:rsidRPr="00E5472F">
              <w:rPr>
                <w:b/>
                <w:sz w:val="21"/>
                <w:szCs w:val="21"/>
              </w:rPr>
              <w:t>Comments on Experience</w:t>
            </w:r>
            <w:r w:rsidR="00E5472F">
              <w:rPr>
                <w:b/>
                <w:sz w:val="21"/>
                <w:szCs w:val="21"/>
              </w:rPr>
              <w:t xml:space="preserve"> (optional):</w:t>
            </w:r>
          </w:p>
          <w:p w:rsidR="00081764" w:rsidRPr="00E5472F" w:rsidRDefault="00081764" w:rsidP="00081764">
            <w:pPr>
              <w:rPr>
                <w:b/>
                <w:sz w:val="21"/>
                <w:szCs w:val="21"/>
              </w:rPr>
            </w:pPr>
          </w:p>
        </w:tc>
      </w:tr>
    </w:tbl>
    <w:p w:rsidR="00927B59" w:rsidRPr="00E5472F" w:rsidRDefault="00927B59" w:rsidP="00C6678E">
      <w:pPr>
        <w:pStyle w:val="NoSpacing"/>
        <w:rPr>
          <w:sz w:val="21"/>
          <w:szCs w:val="21"/>
        </w:rPr>
      </w:pPr>
    </w:p>
    <w:p w:rsidR="00C6678E" w:rsidRPr="00E5472F" w:rsidRDefault="00C6678E" w:rsidP="002D0220">
      <w:pPr>
        <w:pStyle w:val="NoSpacing"/>
        <w:ind w:left="-360"/>
        <w:rPr>
          <w:sz w:val="21"/>
          <w:szCs w:val="21"/>
        </w:rPr>
      </w:pPr>
      <w:r w:rsidRPr="00E5472F">
        <w:rPr>
          <w:sz w:val="21"/>
          <w:szCs w:val="21"/>
        </w:rPr>
        <w:t xml:space="preserve">How did this </w:t>
      </w:r>
      <w:r w:rsidR="008634C6">
        <w:rPr>
          <w:sz w:val="21"/>
          <w:szCs w:val="21"/>
        </w:rPr>
        <w:t xml:space="preserve">learning </w:t>
      </w:r>
      <w:r w:rsidRPr="00E5472F">
        <w:rPr>
          <w:sz w:val="21"/>
          <w:szCs w:val="21"/>
        </w:rPr>
        <w:t>experience affect your educational or professional plans?  (circle one)</w:t>
      </w:r>
    </w:p>
    <w:p w:rsidR="00C6678E" w:rsidRPr="00E5472F" w:rsidRDefault="00C6678E" w:rsidP="002D0220">
      <w:pPr>
        <w:pStyle w:val="NoSpacing"/>
        <w:ind w:left="-360"/>
        <w:rPr>
          <w:sz w:val="21"/>
          <w:szCs w:val="21"/>
        </w:rPr>
      </w:pPr>
      <w:r w:rsidRPr="00E5472F">
        <w:rPr>
          <w:sz w:val="21"/>
          <w:szCs w:val="21"/>
        </w:rPr>
        <w:t xml:space="preserve">        </w:t>
      </w:r>
      <w:r w:rsidR="00E5472F">
        <w:rPr>
          <w:sz w:val="21"/>
          <w:szCs w:val="21"/>
        </w:rPr>
        <w:tab/>
      </w:r>
      <w:r w:rsidR="00E5472F">
        <w:rPr>
          <w:sz w:val="21"/>
          <w:szCs w:val="21"/>
        </w:rPr>
        <w:tab/>
      </w:r>
      <w:r w:rsidR="00E5472F">
        <w:rPr>
          <w:sz w:val="21"/>
          <w:szCs w:val="21"/>
        </w:rPr>
        <w:tab/>
      </w:r>
      <w:r w:rsidRPr="00E5472F">
        <w:rPr>
          <w:sz w:val="21"/>
          <w:szCs w:val="21"/>
        </w:rPr>
        <w:t>Confirmed Plans                                   Changed Plans</w:t>
      </w:r>
    </w:p>
    <w:p w:rsidR="00C6678E" w:rsidRPr="00E5472F" w:rsidRDefault="00C6678E" w:rsidP="002D0220">
      <w:pPr>
        <w:pStyle w:val="NoSpacing"/>
        <w:ind w:left="-360"/>
        <w:rPr>
          <w:sz w:val="21"/>
          <w:szCs w:val="21"/>
        </w:rPr>
      </w:pPr>
    </w:p>
    <w:p w:rsidR="00081764" w:rsidRPr="00E5472F" w:rsidRDefault="00081764" w:rsidP="002D0220">
      <w:pPr>
        <w:pStyle w:val="NoSpacing"/>
        <w:ind w:left="-360"/>
        <w:rPr>
          <w:sz w:val="21"/>
          <w:szCs w:val="21"/>
        </w:rPr>
      </w:pPr>
    </w:p>
    <w:p w:rsidR="00C6678E" w:rsidRPr="00E5472F" w:rsidRDefault="00C6678E" w:rsidP="002D0220">
      <w:pPr>
        <w:pStyle w:val="NoSpacing"/>
        <w:ind w:left="-360"/>
        <w:rPr>
          <w:sz w:val="21"/>
          <w:szCs w:val="21"/>
        </w:rPr>
      </w:pPr>
      <w:r w:rsidRPr="00E5472F">
        <w:rPr>
          <w:sz w:val="21"/>
          <w:szCs w:val="21"/>
        </w:rPr>
        <w:t>What were the best aspects of th</w:t>
      </w:r>
      <w:r w:rsidR="008634C6">
        <w:rPr>
          <w:sz w:val="21"/>
          <w:szCs w:val="21"/>
        </w:rPr>
        <w:t>is learning</w:t>
      </w:r>
      <w:r w:rsidRPr="00E5472F">
        <w:rPr>
          <w:sz w:val="21"/>
          <w:szCs w:val="21"/>
        </w:rPr>
        <w:t xml:space="preserve"> experience?</w:t>
      </w:r>
    </w:p>
    <w:p w:rsidR="00C6678E" w:rsidRPr="00E5472F" w:rsidRDefault="00C6678E" w:rsidP="002D0220">
      <w:pPr>
        <w:pStyle w:val="NoSpacing"/>
        <w:ind w:left="-360"/>
        <w:rPr>
          <w:sz w:val="21"/>
          <w:szCs w:val="21"/>
        </w:rPr>
      </w:pPr>
    </w:p>
    <w:p w:rsidR="00C6678E" w:rsidRPr="00E5472F" w:rsidRDefault="00C6678E" w:rsidP="002D0220">
      <w:pPr>
        <w:pStyle w:val="NoSpacing"/>
        <w:ind w:left="-360"/>
        <w:rPr>
          <w:sz w:val="21"/>
          <w:szCs w:val="21"/>
        </w:rPr>
      </w:pPr>
    </w:p>
    <w:p w:rsidR="00C6678E" w:rsidRDefault="00C6678E" w:rsidP="002D0220">
      <w:pPr>
        <w:pStyle w:val="NoSpacing"/>
        <w:ind w:left="-360"/>
        <w:rPr>
          <w:sz w:val="21"/>
          <w:szCs w:val="21"/>
        </w:rPr>
      </w:pPr>
      <w:r w:rsidRPr="00E5472F">
        <w:rPr>
          <w:sz w:val="21"/>
          <w:szCs w:val="21"/>
        </w:rPr>
        <w:t xml:space="preserve">What were the weaker aspects of the </w:t>
      </w:r>
      <w:r w:rsidR="008634C6">
        <w:rPr>
          <w:sz w:val="21"/>
          <w:szCs w:val="21"/>
        </w:rPr>
        <w:t xml:space="preserve">learning </w:t>
      </w:r>
      <w:r w:rsidRPr="00E5472F">
        <w:rPr>
          <w:sz w:val="21"/>
          <w:szCs w:val="21"/>
        </w:rPr>
        <w:t xml:space="preserve">experience? </w:t>
      </w:r>
    </w:p>
    <w:p w:rsidR="00C91320" w:rsidRDefault="00C91320" w:rsidP="002D0220">
      <w:pPr>
        <w:pStyle w:val="NoSpacing"/>
        <w:ind w:left="-360"/>
        <w:rPr>
          <w:sz w:val="21"/>
          <w:szCs w:val="21"/>
        </w:rPr>
      </w:pPr>
    </w:p>
    <w:p w:rsidR="00C91320" w:rsidRDefault="00C91320" w:rsidP="002D0220">
      <w:pPr>
        <w:pStyle w:val="NoSpacing"/>
        <w:ind w:left="-360"/>
        <w:rPr>
          <w:sz w:val="21"/>
          <w:szCs w:val="21"/>
        </w:rPr>
      </w:pPr>
    </w:p>
    <w:p w:rsidR="00C91320" w:rsidRDefault="00C91320" w:rsidP="002D0220">
      <w:pPr>
        <w:pStyle w:val="NoSpacing"/>
        <w:ind w:left="-360"/>
        <w:rPr>
          <w:sz w:val="21"/>
          <w:szCs w:val="21"/>
        </w:rPr>
      </w:pPr>
    </w:p>
    <w:p w:rsidR="00C91320" w:rsidRPr="00E5472F" w:rsidRDefault="00C91320" w:rsidP="002D0220">
      <w:pPr>
        <w:pStyle w:val="NoSpacing"/>
        <w:ind w:left="-360"/>
        <w:rPr>
          <w:sz w:val="21"/>
          <w:szCs w:val="21"/>
        </w:rPr>
      </w:pPr>
      <w:r>
        <w:rPr>
          <w:i/>
          <w:sz w:val="21"/>
          <w:szCs w:val="21"/>
        </w:rPr>
        <w:t>N</w:t>
      </w:r>
      <w:r w:rsidRPr="00E5472F">
        <w:rPr>
          <w:i/>
          <w:sz w:val="21"/>
          <w:szCs w:val="21"/>
        </w:rPr>
        <w:t>ote:  Your comm</w:t>
      </w:r>
      <w:r w:rsidRPr="00E5472F">
        <w:rPr>
          <w:i/>
          <w:spacing w:val="-3"/>
          <w:sz w:val="21"/>
          <w:szCs w:val="21"/>
        </w:rPr>
        <w:t>e</w:t>
      </w:r>
      <w:r w:rsidRPr="00E5472F">
        <w:rPr>
          <w:i/>
          <w:sz w:val="21"/>
          <w:szCs w:val="21"/>
        </w:rPr>
        <w:t xml:space="preserve">nts </w:t>
      </w:r>
      <w:r w:rsidRPr="00E5472F">
        <w:rPr>
          <w:i/>
          <w:spacing w:val="-2"/>
          <w:sz w:val="21"/>
          <w:szCs w:val="21"/>
        </w:rPr>
        <w:t>wi</w:t>
      </w:r>
      <w:r w:rsidRPr="00E5472F">
        <w:rPr>
          <w:i/>
          <w:sz w:val="21"/>
          <w:szCs w:val="21"/>
        </w:rPr>
        <w:t>ll</w:t>
      </w:r>
      <w:r w:rsidRPr="00E5472F">
        <w:rPr>
          <w:i/>
          <w:spacing w:val="1"/>
          <w:sz w:val="21"/>
          <w:szCs w:val="21"/>
        </w:rPr>
        <w:t xml:space="preserve"> </w:t>
      </w:r>
      <w:r w:rsidRPr="00E5472F">
        <w:rPr>
          <w:i/>
          <w:sz w:val="21"/>
          <w:szCs w:val="21"/>
        </w:rPr>
        <w:t>not</w:t>
      </w:r>
      <w:r w:rsidRPr="00E5472F">
        <w:rPr>
          <w:i/>
          <w:spacing w:val="-2"/>
          <w:sz w:val="21"/>
          <w:szCs w:val="21"/>
        </w:rPr>
        <w:t xml:space="preserve"> </w:t>
      </w:r>
      <w:r w:rsidRPr="00E5472F">
        <w:rPr>
          <w:i/>
          <w:sz w:val="21"/>
          <w:szCs w:val="21"/>
        </w:rPr>
        <w:t>affe</w:t>
      </w:r>
      <w:r w:rsidRPr="00E5472F">
        <w:rPr>
          <w:i/>
          <w:spacing w:val="-2"/>
          <w:sz w:val="21"/>
          <w:szCs w:val="21"/>
        </w:rPr>
        <w:t>c</w:t>
      </w:r>
      <w:r w:rsidRPr="00E5472F">
        <w:rPr>
          <w:i/>
          <w:sz w:val="21"/>
          <w:szCs w:val="21"/>
        </w:rPr>
        <w:t>t your f</w:t>
      </w:r>
      <w:r w:rsidRPr="00E5472F">
        <w:rPr>
          <w:i/>
          <w:spacing w:val="-2"/>
          <w:sz w:val="21"/>
          <w:szCs w:val="21"/>
        </w:rPr>
        <w:t>i</w:t>
      </w:r>
      <w:r w:rsidRPr="00E5472F">
        <w:rPr>
          <w:i/>
          <w:sz w:val="21"/>
          <w:szCs w:val="21"/>
        </w:rPr>
        <w:t>nal g</w:t>
      </w:r>
      <w:r w:rsidRPr="00E5472F">
        <w:rPr>
          <w:i/>
          <w:spacing w:val="-3"/>
          <w:sz w:val="21"/>
          <w:szCs w:val="21"/>
        </w:rPr>
        <w:t>r</w:t>
      </w:r>
      <w:r w:rsidRPr="00E5472F">
        <w:rPr>
          <w:i/>
          <w:sz w:val="21"/>
          <w:szCs w:val="21"/>
        </w:rPr>
        <w:t>ade</w:t>
      </w:r>
      <w:r>
        <w:rPr>
          <w:i/>
          <w:sz w:val="21"/>
          <w:szCs w:val="21"/>
        </w:rPr>
        <w:t xml:space="preserve"> for this experience.  If you are evaluating an internship experience, it also will not affect the p</w:t>
      </w:r>
      <w:r w:rsidRPr="00E5472F">
        <w:rPr>
          <w:i/>
          <w:spacing w:val="-2"/>
          <w:sz w:val="21"/>
          <w:szCs w:val="21"/>
        </w:rPr>
        <w:t>o</w:t>
      </w:r>
      <w:r w:rsidRPr="00E5472F">
        <w:rPr>
          <w:i/>
          <w:sz w:val="21"/>
          <w:szCs w:val="21"/>
        </w:rPr>
        <w:t>ss</w:t>
      </w:r>
      <w:r w:rsidRPr="00E5472F">
        <w:rPr>
          <w:i/>
          <w:spacing w:val="-2"/>
          <w:sz w:val="21"/>
          <w:szCs w:val="21"/>
        </w:rPr>
        <w:t>i</w:t>
      </w:r>
      <w:r w:rsidRPr="00E5472F">
        <w:rPr>
          <w:i/>
          <w:spacing w:val="-3"/>
          <w:sz w:val="21"/>
          <w:szCs w:val="21"/>
        </w:rPr>
        <w:t>b</w:t>
      </w:r>
      <w:r w:rsidRPr="00E5472F">
        <w:rPr>
          <w:i/>
          <w:sz w:val="21"/>
          <w:szCs w:val="21"/>
        </w:rPr>
        <w:t>i</w:t>
      </w:r>
      <w:r w:rsidRPr="00E5472F">
        <w:rPr>
          <w:i/>
          <w:spacing w:val="1"/>
          <w:sz w:val="21"/>
          <w:szCs w:val="21"/>
        </w:rPr>
        <w:t>l</w:t>
      </w:r>
      <w:r w:rsidRPr="00E5472F">
        <w:rPr>
          <w:i/>
          <w:sz w:val="21"/>
          <w:szCs w:val="21"/>
        </w:rPr>
        <w:t>ity</w:t>
      </w:r>
      <w:r w:rsidRPr="00E5472F">
        <w:rPr>
          <w:i/>
          <w:spacing w:val="-2"/>
          <w:sz w:val="21"/>
          <w:szCs w:val="21"/>
        </w:rPr>
        <w:t xml:space="preserve"> </w:t>
      </w:r>
      <w:r w:rsidRPr="00E5472F">
        <w:rPr>
          <w:i/>
          <w:sz w:val="21"/>
          <w:szCs w:val="21"/>
        </w:rPr>
        <w:t>of futu</w:t>
      </w:r>
      <w:r w:rsidRPr="00E5472F">
        <w:rPr>
          <w:i/>
          <w:spacing w:val="-2"/>
          <w:sz w:val="21"/>
          <w:szCs w:val="21"/>
        </w:rPr>
        <w:t>r</w:t>
      </w:r>
      <w:r w:rsidRPr="00E5472F">
        <w:rPr>
          <w:i/>
          <w:sz w:val="21"/>
          <w:szCs w:val="21"/>
        </w:rPr>
        <w:t>e em</w:t>
      </w:r>
      <w:r w:rsidRPr="00E5472F">
        <w:rPr>
          <w:i/>
          <w:spacing w:val="-3"/>
          <w:sz w:val="21"/>
          <w:szCs w:val="21"/>
        </w:rPr>
        <w:t>p</w:t>
      </w:r>
      <w:r w:rsidRPr="00E5472F">
        <w:rPr>
          <w:i/>
          <w:sz w:val="21"/>
          <w:szCs w:val="21"/>
        </w:rPr>
        <w:t>lo</w:t>
      </w:r>
      <w:r w:rsidRPr="00E5472F">
        <w:rPr>
          <w:i/>
          <w:spacing w:val="-2"/>
          <w:sz w:val="21"/>
          <w:szCs w:val="21"/>
        </w:rPr>
        <w:t>y</w:t>
      </w:r>
      <w:r w:rsidRPr="00E5472F">
        <w:rPr>
          <w:i/>
          <w:sz w:val="21"/>
          <w:szCs w:val="21"/>
        </w:rPr>
        <w:t xml:space="preserve">ment </w:t>
      </w:r>
      <w:r w:rsidRPr="00E5472F">
        <w:rPr>
          <w:i/>
          <w:spacing w:val="-2"/>
          <w:sz w:val="21"/>
          <w:szCs w:val="21"/>
        </w:rPr>
        <w:t>w</w:t>
      </w:r>
      <w:r w:rsidRPr="00E5472F">
        <w:rPr>
          <w:i/>
          <w:sz w:val="21"/>
          <w:szCs w:val="21"/>
        </w:rPr>
        <w:t>i</w:t>
      </w:r>
      <w:r w:rsidRPr="00E5472F">
        <w:rPr>
          <w:i/>
          <w:spacing w:val="-2"/>
          <w:sz w:val="21"/>
          <w:szCs w:val="21"/>
        </w:rPr>
        <w:t>t</w:t>
      </w:r>
      <w:r w:rsidRPr="00E5472F">
        <w:rPr>
          <w:i/>
          <w:sz w:val="21"/>
          <w:szCs w:val="21"/>
        </w:rPr>
        <w:t>h</w:t>
      </w:r>
      <w:r w:rsidRPr="00E5472F">
        <w:rPr>
          <w:i/>
          <w:spacing w:val="-3"/>
          <w:sz w:val="21"/>
          <w:szCs w:val="21"/>
        </w:rPr>
        <w:t xml:space="preserve"> </w:t>
      </w:r>
      <w:r w:rsidRPr="00E5472F">
        <w:rPr>
          <w:i/>
          <w:sz w:val="21"/>
          <w:szCs w:val="21"/>
        </w:rPr>
        <w:t xml:space="preserve">your </w:t>
      </w:r>
      <w:r w:rsidRPr="00E5472F">
        <w:rPr>
          <w:i/>
          <w:spacing w:val="4"/>
          <w:sz w:val="21"/>
          <w:szCs w:val="21"/>
        </w:rPr>
        <w:t>e</w:t>
      </w:r>
      <w:r w:rsidRPr="00E5472F">
        <w:rPr>
          <w:i/>
          <w:spacing w:val="-2"/>
          <w:sz w:val="21"/>
          <w:szCs w:val="21"/>
        </w:rPr>
        <w:t>m</w:t>
      </w:r>
      <w:r w:rsidRPr="00E5472F">
        <w:rPr>
          <w:i/>
          <w:sz w:val="21"/>
          <w:szCs w:val="21"/>
        </w:rPr>
        <w:t>pl</w:t>
      </w:r>
      <w:r w:rsidRPr="00E5472F">
        <w:rPr>
          <w:i/>
          <w:spacing w:val="-3"/>
          <w:sz w:val="21"/>
          <w:szCs w:val="21"/>
        </w:rPr>
        <w:t>o</w:t>
      </w:r>
      <w:r w:rsidRPr="00E5472F">
        <w:rPr>
          <w:i/>
          <w:sz w:val="21"/>
          <w:szCs w:val="21"/>
        </w:rPr>
        <w:t>yer.</w:t>
      </w:r>
      <w:r w:rsidRPr="00E5472F">
        <w:rPr>
          <w:i/>
          <w:spacing w:val="50"/>
          <w:sz w:val="21"/>
          <w:szCs w:val="21"/>
        </w:rPr>
        <w:t xml:space="preserve"> </w:t>
      </w:r>
      <w:r w:rsidRPr="00E5472F">
        <w:rPr>
          <w:i/>
          <w:sz w:val="21"/>
          <w:szCs w:val="21"/>
        </w:rPr>
        <w:t>T</w:t>
      </w:r>
      <w:r w:rsidRPr="00E5472F">
        <w:rPr>
          <w:i/>
          <w:spacing w:val="-3"/>
          <w:sz w:val="21"/>
          <w:szCs w:val="21"/>
        </w:rPr>
        <w:t>h</w:t>
      </w:r>
      <w:r w:rsidRPr="00E5472F">
        <w:rPr>
          <w:i/>
          <w:sz w:val="21"/>
          <w:szCs w:val="21"/>
        </w:rPr>
        <w:t>is</w:t>
      </w:r>
      <w:r w:rsidRPr="00E5472F">
        <w:rPr>
          <w:i/>
          <w:spacing w:val="1"/>
          <w:sz w:val="21"/>
          <w:szCs w:val="21"/>
        </w:rPr>
        <w:t xml:space="preserve"> </w:t>
      </w:r>
      <w:r w:rsidRPr="00E5472F">
        <w:rPr>
          <w:i/>
          <w:sz w:val="21"/>
          <w:szCs w:val="21"/>
        </w:rPr>
        <w:t>d</w:t>
      </w:r>
      <w:r w:rsidRPr="00E5472F">
        <w:rPr>
          <w:i/>
          <w:spacing w:val="-3"/>
          <w:sz w:val="21"/>
          <w:szCs w:val="21"/>
        </w:rPr>
        <w:t>o</w:t>
      </w:r>
      <w:r w:rsidRPr="00E5472F">
        <w:rPr>
          <w:i/>
          <w:sz w:val="21"/>
          <w:szCs w:val="21"/>
        </w:rPr>
        <w:t>cu</w:t>
      </w:r>
      <w:r w:rsidRPr="00E5472F">
        <w:rPr>
          <w:i/>
          <w:spacing w:val="-3"/>
          <w:sz w:val="21"/>
          <w:szCs w:val="21"/>
        </w:rPr>
        <w:t>m</w:t>
      </w:r>
      <w:r w:rsidRPr="00E5472F">
        <w:rPr>
          <w:i/>
          <w:sz w:val="21"/>
          <w:szCs w:val="21"/>
        </w:rPr>
        <w:t>e</w:t>
      </w:r>
      <w:r w:rsidRPr="00E5472F">
        <w:rPr>
          <w:i/>
          <w:spacing w:val="-3"/>
          <w:sz w:val="21"/>
          <w:szCs w:val="21"/>
        </w:rPr>
        <w:t>n</w:t>
      </w:r>
      <w:r w:rsidRPr="00E5472F">
        <w:rPr>
          <w:i/>
          <w:sz w:val="21"/>
          <w:szCs w:val="21"/>
        </w:rPr>
        <w:t>t is for</w:t>
      </w:r>
      <w:r w:rsidRPr="00E5472F">
        <w:rPr>
          <w:i/>
          <w:spacing w:val="-3"/>
          <w:sz w:val="21"/>
          <w:szCs w:val="21"/>
        </w:rPr>
        <w:t xml:space="preserve"> </w:t>
      </w:r>
      <w:r w:rsidRPr="00E5472F">
        <w:rPr>
          <w:i/>
          <w:sz w:val="21"/>
          <w:szCs w:val="21"/>
        </w:rPr>
        <w:t>i</w:t>
      </w:r>
      <w:r w:rsidRPr="00E5472F">
        <w:rPr>
          <w:i/>
          <w:spacing w:val="2"/>
          <w:sz w:val="21"/>
          <w:szCs w:val="21"/>
        </w:rPr>
        <w:t>n</w:t>
      </w:r>
      <w:r w:rsidRPr="00E5472F">
        <w:rPr>
          <w:i/>
          <w:sz w:val="21"/>
          <w:szCs w:val="21"/>
        </w:rPr>
        <w:t>-office</w:t>
      </w:r>
      <w:r w:rsidRPr="00E5472F">
        <w:rPr>
          <w:i/>
          <w:spacing w:val="-3"/>
          <w:sz w:val="21"/>
          <w:szCs w:val="21"/>
        </w:rPr>
        <w:t xml:space="preserve"> </w:t>
      </w:r>
      <w:r w:rsidRPr="00E5472F">
        <w:rPr>
          <w:i/>
          <w:sz w:val="21"/>
          <w:szCs w:val="21"/>
        </w:rPr>
        <w:t xml:space="preserve">use </w:t>
      </w:r>
      <w:r w:rsidRPr="00E5472F">
        <w:rPr>
          <w:i/>
          <w:spacing w:val="-3"/>
          <w:sz w:val="21"/>
          <w:szCs w:val="21"/>
        </w:rPr>
        <w:t>o</w:t>
      </w:r>
      <w:r w:rsidRPr="00E5472F">
        <w:rPr>
          <w:i/>
          <w:sz w:val="21"/>
          <w:szCs w:val="21"/>
        </w:rPr>
        <w:t>nly</w:t>
      </w:r>
      <w:r>
        <w:rPr>
          <w:i/>
          <w:sz w:val="21"/>
          <w:szCs w:val="21"/>
        </w:rPr>
        <w:t xml:space="preserve"> and should be submitted to the Academic Department Head for your major</w:t>
      </w:r>
      <w:r w:rsidRPr="00E5472F">
        <w:rPr>
          <w:i/>
          <w:sz w:val="21"/>
          <w:szCs w:val="21"/>
        </w:rPr>
        <w:t>.</w:t>
      </w:r>
    </w:p>
    <w:sectPr w:rsidR="00C91320" w:rsidRPr="00E5472F" w:rsidSect="00C9132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364F"/>
    <w:multiLevelType w:val="hybridMultilevel"/>
    <w:tmpl w:val="30D48568"/>
    <w:lvl w:ilvl="0" w:tplc="7DB86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371C3"/>
    <w:multiLevelType w:val="hybridMultilevel"/>
    <w:tmpl w:val="8A9C0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8E"/>
    <w:rsid w:val="00010C31"/>
    <w:rsid w:val="00023AA6"/>
    <w:rsid w:val="00081764"/>
    <w:rsid w:val="002701B9"/>
    <w:rsid w:val="002D0220"/>
    <w:rsid w:val="00316FA3"/>
    <w:rsid w:val="005E7CBA"/>
    <w:rsid w:val="00627CF2"/>
    <w:rsid w:val="006933F8"/>
    <w:rsid w:val="00783642"/>
    <w:rsid w:val="008315F5"/>
    <w:rsid w:val="00860B01"/>
    <w:rsid w:val="008634C6"/>
    <w:rsid w:val="00903891"/>
    <w:rsid w:val="00927B59"/>
    <w:rsid w:val="009466C4"/>
    <w:rsid w:val="00C6678E"/>
    <w:rsid w:val="00C91320"/>
    <w:rsid w:val="00DC19D9"/>
    <w:rsid w:val="00E5472F"/>
    <w:rsid w:val="00EB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E6635-9C98-440A-A948-AD535B50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78E"/>
    <w:pPr>
      <w:spacing w:after="0" w:line="240" w:lineRule="auto"/>
    </w:pPr>
  </w:style>
  <w:style w:type="table" w:styleId="TableGrid">
    <w:name w:val="Table Grid"/>
    <w:basedOn w:val="TableNormal"/>
    <w:uiPriority w:val="39"/>
    <w:rsid w:val="00C6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7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A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53D80-4957-4D66-9121-B76EC088B2A6}"/>
      </w:docPartPr>
      <w:docPartBody>
        <w:p w:rsidR="00EC5DE4" w:rsidRDefault="005D2DCC">
          <w:r w:rsidRPr="00FC58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CC"/>
    <w:rsid w:val="005D2DCC"/>
    <w:rsid w:val="00BD6642"/>
    <w:rsid w:val="00EC5DE4"/>
    <w:rsid w:val="00F9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D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0AC6-E684-4F9B-8A73-CF54181D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Schans, Bette</dc:creator>
  <cp:keywords/>
  <dc:description/>
  <cp:lastModifiedBy>Flanik, Bill</cp:lastModifiedBy>
  <cp:revision>2</cp:revision>
  <cp:lastPrinted>2015-04-22T13:13:00Z</cp:lastPrinted>
  <dcterms:created xsi:type="dcterms:W3CDTF">2017-08-16T21:00:00Z</dcterms:created>
  <dcterms:modified xsi:type="dcterms:W3CDTF">2017-08-16T21:00:00Z</dcterms:modified>
</cp:coreProperties>
</file>